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15" w:rsidRPr="00024815" w:rsidRDefault="00024815" w:rsidP="00024815">
      <w:pPr>
        <w:spacing w:line="276" w:lineRule="auto"/>
        <w:rPr>
          <w:color w:val="1F497D"/>
          <w:sz w:val="28"/>
          <w:szCs w:val="28"/>
        </w:rPr>
      </w:pPr>
      <w:r w:rsidRPr="00024815">
        <w:rPr>
          <w:color w:val="1F497D"/>
          <w:sz w:val="28"/>
          <w:szCs w:val="28"/>
        </w:rPr>
        <w:t xml:space="preserve">Francis (Frank) J. Reilly, Jr.  </w:t>
      </w:r>
      <w:proofErr w:type="gramStart"/>
      <w:r w:rsidRPr="00024815">
        <w:rPr>
          <w:color w:val="1F497D"/>
          <w:sz w:val="28"/>
          <w:szCs w:val="28"/>
        </w:rPr>
        <w:t>is</w:t>
      </w:r>
      <w:proofErr w:type="gramEnd"/>
      <w:r w:rsidRPr="00024815">
        <w:rPr>
          <w:color w:val="1F497D"/>
          <w:sz w:val="28"/>
          <w:szCs w:val="28"/>
        </w:rPr>
        <w:t xml:space="preserve"> an environmental scientist with more than </w:t>
      </w:r>
      <w:r w:rsidR="0093006B">
        <w:rPr>
          <w:color w:val="1F497D"/>
          <w:sz w:val="28"/>
          <w:szCs w:val="28"/>
        </w:rPr>
        <w:t>40</w:t>
      </w:r>
      <w:r w:rsidRPr="00024815">
        <w:rPr>
          <w:color w:val="1F497D"/>
          <w:sz w:val="28"/>
          <w:szCs w:val="28"/>
        </w:rPr>
        <w:t xml:space="preserve"> years of experience.  He has worked for the US EPA, the Army Corps of Engineers, and currently is a Senior Consultant and Research Associate for LMI, a not-for-profit think tank.  He has worked on the environmental clearanc</w:t>
      </w:r>
      <w:r w:rsidR="00EC65FE">
        <w:rPr>
          <w:color w:val="1F497D"/>
          <w:sz w:val="28"/>
          <w:szCs w:val="28"/>
        </w:rPr>
        <w:t>es for the Border fence, water</w:t>
      </w:r>
      <w:r w:rsidR="004C01C6">
        <w:rPr>
          <w:color w:val="1F497D"/>
          <w:sz w:val="28"/>
          <w:szCs w:val="28"/>
        </w:rPr>
        <w:t xml:space="preserve"> resources</w:t>
      </w:r>
      <w:r w:rsidR="00EC65FE">
        <w:rPr>
          <w:color w:val="1F497D"/>
          <w:sz w:val="28"/>
          <w:szCs w:val="28"/>
        </w:rPr>
        <w:t>, aquifer protection for the City of San Antonio</w:t>
      </w:r>
      <w:r w:rsidRPr="00024815">
        <w:rPr>
          <w:color w:val="1F497D"/>
          <w:sz w:val="28"/>
          <w:szCs w:val="28"/>
        </w:rPr>
        <w:t>, and the largest water footprint ever for the US Army.</w:t>
      </w:r>
      <w:r w:rsidR="004C01C6">
        <w:rPr>
          <w:color w:val="1F497D"/>
          <w:sz w:val="28"/>
          <w:szCs w:val="28"/>
        </w:rPr>
        <w:t xml:space="preserve">  His groundbreaking work on supply chain vulnerability due to </w:t>
      </w:r>
      <w:r w:rsidR="005C4F95">
        <w:rPr>
          <w:color w:val="1F497D"/>
          <w:sz w:val="28"/>
          <w:szCs w:val="28"/>
        </w:rPr>
        <w:t xml:space="preserve">climate change and </w:t>
      </w:r>
      <w:r w:rsidR="004C01C6">
        <w:rPr>
          <w:color w:val="1F497D"/>
          <w:sz w:val="28"/>
          <w:szCs w:val="28"/>
        </w:rPr>
        <w:t xml:space="preserve">water issues such as drought, flood, climate change and sea-level rise has been used for resilience planning by many government agencies.  He has been recognized by The Deputy Assistant Secretary of the Army for his work implementing the compliance cleanup program. The Secretary of the Interior gave Frank and his team the Partnership in Conservation Award for </w:t>
      </w:r>
      <w:r w:rsidR="005C4F95">
        <w:rPr>
          <w:color w:val="1F497D"/>
          <w:sz w:val="28"/>
          <w:szCs w:val="28"/>
        </w:rPr>
        <w:t>their</w:t>
      </w:r>
      <w:r w:rsidR="004C01C6">
        <w:rPr>
          <w:color w:val="1F497D"/>
          <w:sz w:val="28"/>
          <w:szCs w:val="28"/>
        </w:rPr>
        <w:t xml:space="preserve"> work on environmental clearances along the US, Mexico border, and he was recently part of a team that received </w:t>
      </w:r>
      <w:r w:rsidR="00275C0D">
        <w:rPr>
          <w:color w:val="1F497D"/>
          <w:sz w:val="28"/>
          <w:szCs w:val="28"/>
        </w:rPr>
        <w:t>the 2019 Sustainable Practices Award from the Department of Homeland Security for their wor</w:t>
      </w:r>
      <w:r w:rsidR="007E65F4">
        <w:rPr>
          <w:color w:val="1F497D"/>
          <w:sz w:val="28"/>
          <w:szCs w:val="28"/>
        </w:rPr>
        <w:t>k</w:t>
      </w:r>
      <w:r w:rsidR="00275C0D">
        <w:rPr>
          <w:color w:val="1F497D"/>
          <w:sz w:val="28"/>
          <w:szCs w:val="28"/>
        </w:rPr>
        <w:t xml:space="preserve"> on the Customs and Border Protection Migratory Bird Programmatic Permit. </w:t>
      </w:r>
    </w:p>
    <w:p w:rsidR="00024815" w:rsidRPr="00024815" w:rsidRDefault="00024815" w:rsidP="00024815">
      <w:pPr>
        <w:spacing w:line="276" w:lineRule="auto"/>
        <w:rPr>
          <w:color w:val="1F497D"/>
          <w:sz w:val="28"/>
          <w:szCs w:val="28"/>
        </w:rPr>
      </w:pPr>
      <w:r w:rsidRPr="00024815">
        <w:rPr>
          <w:color w:val="1F497D"/>
          <w:sz w:val="28"/>
          <w:szCs w:val="28"/>
        </w:rPr>
        <w:t>He has been a Master Gardener since</w:t>
      </w:r>
      <w:r w:rsidR="00EC65FE">
        <w:rPr>
          <w:color w:val="1F497D"/>
          <w:sz w:val="28"/>
          <w:szCs w:val="28"/>
        </w:rPr>
        <w:t xml:space="preserve"> 1998 and has logged more than </w:t>
      </w:r>
      <w:r w:rsidR="0093006B">
        <w:rPr>
          <w:color w:val="1F497D"/>
          <w:sz w:val="28"/>
          <w:szCs w:val="28"/>
        </w:rPr>
        <w:t>2</w:t>
      </w:r>
      <w:r w:rsidR="005C4F95">
        <w:rPr>
          <w:color w:val="1F497D"/>
          <w:sz w:val="28"/>
          <w:szCs w:val="28"/>
        </w:rPr>
        <w:t>7</w:t>
      </w:r>
      <w:r w:rsidR="00EC65FE">
        <w:rPr>
          <w:color w:val="1F497D"/>
          <w:sz w:val="28"/>
          <w:szCs w:val="28"/>
        </w:rPr>
        <w:t xml:space="preserve">,000 </w:t>
      </w:r>
      <w:r w:rsidRPr="00024815">
        <w:rPr>
          <w:color w:val="1F497D"/>
          <w:sz w:val="28"/>
          <w:szCs w:val="28"/>
        </w:rPr>
        <w:t xml:space="preserve"> </w:t>
      </w:r>
      <w:r>
        <w:rPr>
          <w:color w:val="1F497D"/>
          <w:sz w:val="28"/>
          <w:szCs w:val="28"/>
        </w:rPr>
        <w:t xml:space="preserve"> </w:t>
      </w:r>
      <w:r w:rsidRPr="00024815">
        <w:rPr>
          <w:color w:val="1F497D"/>
          <w:sz w:val="28"/>
          <w:szCs w:val="28"/>
        </w:rPr>
        <w:t xml:space="preserve">hours of volunteer effort.  </w:t>
      </w:r>
      <w:r w:rsidR="00EC65FE">
        <w:rPr>
          <w:color w:val="1F497D"/>
          <w:sz w:val="28"/>
          <w:szCs w:val="28"/>
        </w:rPr>
        <w:t>Frank is certified in all three of the Advanced Master Gardener Categories.  He developed th</w:t>
      </w:r>
      <w:r w:rsidR="0093006B">
        <w:rPr>
          <w:color w:val="1F497D"/>
          <w:sz w:val="28"/>
          <w:szCs w:val="28"/>
        </w:rPr>
        <w:t>e curriculum for Land Care Stew</w:t>
      </w:r>
      <w:r w:rsidR="00EC65FE">
        <w:rPr>
          <w:color w:val="1F497D"/>
          <w:sz w:val="28"/>
          <w:szCs w:val="28"/>
        </w:rPr>
        <w:t xml:space="preserve">ards and was the senior author and editor of the Handbook.  Recently, Frank headed up efforts to re-write the Advanced MG Water handbook and curriculum.   </w:t>
      </w:r>
      <w:r w:rsidRPr="00024815">
        <w:rPr>
          <w:color w:val="1F497D"/>
          <w:sz w:val="28"/>
          <w:szCs w:val="28"/>
        </w:rPr>
        <w:t>He is the author of a</w:t>
      </w:r>
      <w:r w:rsidR="007E65F4">
        <w:rPr>
          <w:color w:val="1F497D"/>
          <w:sz w:val="28"/>
          <w:szCs w:val="28"/>
        </w:rPr>
        <w:t xml:space="preserve"> popular book, </w:t>
      </w:r>
      <w:r w:rsidRPr="00024815">
        <w:rPr>
          <w:color w:val="1F497D"/>
          <w:sz w:val="28"/>
          <w:szCs w:val="28"/>
        </w:rPr>
        <w:t xml:space="preserve">“Smart Yard Care: Big Rewards from Small Investments in Stewardship” dealing with living at the wildland urban interface and </w:t>
      </w:r>
      <w:proofErr w:type="spellStart"/>
      <w:r w:rsidRPr="00024815">
        <w:rPr>
          <w:color w:val="1F497D"/>
          <w:sz w:val="28"/>
          <w:szCs w:val="28"/>
        </w:rPr>
        <w:t>FireWise</w:t>
      </w:r>
      <w:proofErr w:type="spellEnd"/>
      <w:r w:rsidRPr="00024815">
        <w:rPr>
          <w:color w:val="1F497D"/>
          <w:sz w:val="28"/>
          <w:szCs w:val="28"/>
        </w:rPr>
        <w:t>® landscaping, and the author of a chapter dealing with land use in the book “Climate Change: What can you do now?”  He speaks throughout the country on various land care, water, and gardening issues,</w:t>
      </w:r>
      <w:r w:rsidR="0093006B">
        <w:rPr>
          <w:color w:val="1F497D"/>
          <w:sz w:val="28"/>
          <w:szCs w:val="28"/>
        </w:rPr>
        <w:t xml:space="preserve"> particularly issues dealing with environmental stewardship and climate change. He has addressed more than </w:t>
      </w:r>
      <w:r w:rsidR="005C4F95">
        <w:rPr>
          <w:color w:val="1F497D"/>
          <w:sz w:val="28"/>
          <w:szCs w:val="28"/>
        </w:rPr>
        <w:t>twenty</w:t>
      </w:r>
      <w:bookmarkStart w:id="0" w:name="_GoBack"/>
      <w:bookmarkEnd w:id="0"/>
      <w:r w:rsidR="0093006B">
        <w:rPr>
          <w:color w:val="1F497D"/>
          <w:sz w:val="28"/>
          <w:szCs w:val="28"/>
        </w:rPr>
        <w:t xml:space="preserve"> Virginia MG Colleges and </w:t>
      </w:r>
      <w:r w:rsidRPr="00024815">
        <w:rPr>
          <w:color w:val="1F497D"/>
          <w:sz w:val="28"/>
          <w:szCs w:val="28"/>
        </w:rPr>
        <w:t>three International Master Gardener Conventions.</w:t>
      </w:r>
    </w:p>
    <w:p w:rsidR="00024815" w:rsidRPr="00024815" w:rsidRDefault="00024815" w:rsidP="00024815">
      <w:pPr>
        <w:spacing w:line="276" w:lineRule="auto"/>
        <w:rPr>
          <w:color w:val="1F497D"/>
          <w:sz w:val="28"/>
          <w:szCs w:val="28"/>
        </w:rPr>
      </w:pPr>
      <w:r w:rsidRPr="00024815">
        <w:rPr>
          <w:color w:val="1F497D"/>
          <w:sz w:val="28"/>
          <w:szCs w:val="28"/>
        </w:rPr>
        <w:t xml:space="preserve">He lives with his wife Pat and </w:t>
      </w:r>
      <w:r w:rsidR="00EC65FE">
        <w:rPr>
          <w:color w:val="1F497D"/>
          <w:sz w:val="28"/>
          <w:szCs w:val="28"/>
        </w:rPr>
        <w:t>dog</w:t>
      </w:r>
      <w:r w:rsidR="0093006B">
        <w:rPr>
          <w:color w:val="1F497D"/>
          <w:sz w:val="28"/>
          <w:szCs w:val="28"/>
        </w:rPr>
        <w:t>s</w:t>
      </w:r>
      <w:r w:rsidR="00EC65FE">
        <w:rPr>
          <w:color w:val="1F497D"/>
          <w:sz w:val="28"/>
          <w:szCs w:val="28"/>
        </w:rPr>
        <w:t xml:space="preserve"> </w:t>
      </w:r>
      <w:r w:rsidR="0093006B">
        <w:rPr>
          <w:color w:val="1F497D"/>
          <w:sz w:val="28"/>
          <w:szCs w:val="28"/>
        </w:rPr>
        <w:t>Duke and Diesel</w:t>
      </w:r>
      <w:r w:rsidRPr="00024815">
        <w:rPr>
          <w:color w:val="1F497D"/>
          <w:sz w:val="28"/>
          <w:szCs w:val="28"/>
        </w:rPr>
        <w:t xml:space="preserve"> in Fauquier County, but volunteers as a Master Gardener throughout the state.</w:t>
      </w:r>
    </w:p>
    <w:p w:rsidR="00024815" w:rsidRDefault="00024815" w:rsidP="00024815">
      <w:pPr>
        <w:rPr>
          <w:color w:val="1F497D"/>
        </w:rPr>
      </w:pPr>
    </w:p>
    <w:p w:rsidR="006470A5" w:rsidRDefault="005C4F95"/>
    <w:sectPr w:rsidR="0064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15"/>
    <w:rsid w:val="00024815"/>
    <w:rsid w:val="00275C0D"/>
    <w:rsid w:val="004C01C6"/>
    <w:rsid w:val="005227A7"/>
    <w:rsid w:val="005C4F95"/>
    <w:rsid w:val="007E65F4"/>
    <w:rsid w:val="0093006B"/>
    <w:rsid w:val="00B66E45"/>
    <w:rsid w:val="00E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Pamela H.</dc:creator>
  <cp:lastModifiedBy>Francis J Reilly, Jr</cp:lastModifiedBy>
  <cp:revision>2</cp:revision>
  <cp:lastPrinted>2017-09-26T14:53:00Z</cp:lastPrinted>
  <dcterms:created xsi:type="dcterms:W3CDTF">2021-04-14T20:24:00Z</dcterms:created>
  <dcterms:modified xsi:type="dcterms:W3CDTF">2021-04-14T20:24:00Z</dcterms:modified>
</cp:coreProperties>
</file>